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BE" w:rsidRDefault="00441EBE" w:rsidP="00441EBE">
      <w:pPr>
        <w:spacing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441EBE" w:rsidRDefault="00441EBE" w:rsidP="00441EBE">
      <w:pPr>
        <w:spacing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441EBE" w:rsidRDefault="00441EBE" w:rsidP="00441EBE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</w:p>
    <w:p w:rsidR="00441EBE" w:rsidRDefault="00441EBE" w:rsidP="00441EBE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441EBE" w:rsidRDefault="00441EBE" w:rsidP="00441EBE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</w:p>
    <w:p w:rsidR="00441EBE" w:rsidRDefault="001821BB" w:rsidP="00441EBE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04 сентября   2015</w:t>
      </w:r>
      <w:r w:rsidR="00441EB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№ 65</w:t>
      </w:r>
    </w:p>
    <w:p w:rsidR="00441EBE" w:rsidRDefault="00441EBE" w:rsidP="00441EBE">
      <w:pPr>
        <w:spacing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1821BB" w:rsidRDefault="001821BB" w:rsidP="00441EBE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1821BB" w:rsidRDefault="001821BB" w:rsidP="00441EBE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1821BB" w:rsidRDefault="001821BB" w:rsidP="001821BB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«Адамское»  № 26 от 20.06.2012 года</w:t>
      </w:r>
    </w:p>
    <w:p w:rsidR="00441EBE" w:rsidRDefault="001821BB" w:rsidP="00441EBE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41EBE">
        <w:rPr>
          <w:rFonts w:ascii="Times New Roman" w:hAnsi="Times New Roman" w:cs="Times New Roman"/>
          <w:b/>
          <w:sz w:val="24"/>
          <w:szCs w:val="24"/>
        </w:rPr>
        <w:t>О присвоении адреса   земельному  участку</w:t>
      </w:r>
    </w:p>
    <w:p w:rsidR="00441EBE" w:rsidRDefault="00441EBE" w:rsidP="00441EBE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ЦРР – д/с «Искра»</w:t>
      </w:r>
    </w:p>
    <w:p w:rsidR="00441EBE" w:rsidRDefault="00441EBE" w:rsidP="00441EBE">
      <w:pPr>
        <w:spacing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</w:p>
    <w:p w:rsidR="00441EBE" w:rsidRDefault="00441EBE" w:rsidP="00441EB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821BB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9E6BEF">
        <w:rPr>
          <w:rFonts w:ascii="Times New Roman" w:hAnsi="Times New Roman" w:cs="Times New Roman"/>
          <w:sz w:val="24"/>
          <w:szCs w:val="24"/>
        </w:rPr>
        <w:t>Управления дошкол</w:t>
      </w:r>
      <w:r w:rsidR="005C387F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9E6BEF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5C387F">
        <w:rPr>
          <w:rFonts w:ascii="Times New Roman" w:hAnsi="Times New Roman" w:cs="Times New Roman"/>
          <w:sz w:val="24"/>
          <w:szCs w:val="24"/>
        </w:rPr>
        <w:t>ания  Админи</w:t>
      </w:r>
      <w:r w:rsidR="009E6BEF">
        <w:rPr>
          <w:rFonts w:ascii="Times New Roman" w:hAnsi="Times New Roman" w:cs="Times New Roman"/>
          <w:sz w:val="24"/>
          <w:szCs w:val="24"/>
        </w:rPr>
        <w:t>стра</w:t>
      </w:r>
      <w:r w:rsidR="005C387F">
        <w:rPr>
          <w:rFonts w:ascii="Times New Roman" w:hAnsi="Times New Roman" w:cs="Times New Roman"/>
          <w:sz w:val="24"/>
          <w:szCs w:val="24"/>
        </w:rPr>
        <w:t xml:space="preserve">ции  города </w:t>
      </w:r>
      <w:r w:rsidR="009E6BEF">
        <w:rPr>
          <w:rFonts w:ascii="Times New Roman" w:hAnsi="Times New Roman" w:cs="Times New Roman"/>
          <w:sz w:val="24"/>
          <w:szCs w:val="24"/>
        </w:rPr>
        <w:t xml:space="preserve">Глазова,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821BB" w:rsidRDefault="001821BB" w:rsidP="00441EB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41EBE" w:rsidRDefault="001821BB" w:rsidP="001821B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1.Изложить п.1 в следующей редакции:</w:t>
      </w:r>
      <w:r w:rsidR="00441E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1EBE">
        <w:rPr>
          <w:rFonts w:ascii="Times New Roman" w:hAnsi="Times New Roman" w:cs="Times New Roman"/>
          <w:sz w:val="24"/>
          <w:szCs w:val="24"/>
        </w:rPr>
        <w:t xml:space="preserve">Присвоить земельному участку муниципального бюджетного дошкольного образовательного учреждения  «Центр развития ребенка – детский сад «Искра» следующий адрес: Удмуртская Республика, </w:t>
      </w:r>
      <w:proofErr w:type="spellStart"/>
      <w:r w:rsidR="00441EB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41EBE">
        <w:rPr>
          <w:rFonts w:ascii="Times New Roman" w:hAnsi="Times New Roman" w:cs="Times New Roman"/>
          <w:sz w:val="24"/>
          <w:szCs w:val="24"/>
        </w:rPr>
        <w:t xml:space="preserve"> район, пос. Дом отдыха Чепца, улица Дачная, дом 1.           </w:t>
      </w:r>
    </w:p>
    <w:p w:rsidR="001821BB" w:rsidRDefault="009E6BEF" w:rsidP="001821B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1821BB">
        <w:rPr>
          <w:rFonts w:ascii="Times New Roman" w:hAnsi="Times New Roman" w:cs="Times New Roman"/>
          <w:sz w:val="24"/>
          <w:szCs w:val="24"/>
        </w:rPr>
        <w:t xml:space="preserve">стровый номер земельного участка: </w:t>
      </w:r>
      <w:r w:rsidR="005C387F">
        <w:rPr>
          <w:rFonts w:ascii="Times New Roman" w:hAnsi="Times New Roman" w:cs="Times New Roman"/>
          <w:sz w:val="24"/>
          <w:szCs w:val="24"/>
        </w:rPr>
        <w:t>18:05:015002:</w:t>
      </w:r>
      <w:r>
        <w:rPr>
          <w:rFonts w:ascii="Times New Roman" w:hAnsi="Times New Roman" w:cs="Times New Roman"/>
          <w:sz w:val="24"/>
          <w:szCs w:val="24"/>
        </w:rPr>
        <w:t>84.</w:t>
      </w:r>
    </w:p>
    <w:p w:rsidR="00554933" w:rsidRDefault="00554933" w:rsidP="001821B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земельного участка: 33424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1821BB" w:rsidRDefault="001821BB" w:rsidP="001821B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41EBE" w:rsidRDefault="00441EBE" w:rsidP="00441EBE">
      <w:pPr>
        <w:pStyle w:val="a3"/>
        <w:tabs>
          <w:tab w:val="left" w:pos="993"/>
        </w:tabs>
        <w:spacing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441EBE" w:rsidRDefault="005C387F" w:rsidP="00441EBE">
      <w:pPr>
        <w:pStyle w:val="a3"/>
        <w:spacing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использование: размещение МБДОУ  ЦРР – д/с «Искра».</w:t>
      </w:r>
    </w:p>
    <w:p w:rsidR="00441EBE" w:rsidRDefault="00441EBE" w:rsidP="00441EBE">
      <w:pPr>
        <w:pStyle w:val="a3"/>
        <w:spacing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C387F" w:rsidRDefault="005C387F" w:rsidP="00441EBE">
      <w:pPr>
        <w:pStyle w:val="a3"/>
        <w:spacing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1EBE" w:rsidRDefault="00441EBE" w:rsidP="009E6BEF">
      <w:pPr>
        <w:spacing w:after="0" w:line="240" w:lineRule="auto"/>
        <w:ind w:left="-142" w:right="32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E6BEF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                     К.С. </w:t>
      </w:r>
      <w:proofErr w:type="spellStart"/>
      <w:r w:rsidR="009E6BEF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441EBE" w:rsidRDefault="00441EBE" w:rsidP="00441EBE">
      <w:pPr>
        <w:spacing w:line="240" w:lineRule="auto"/>
        <w:ind w:left="284" w:right="323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BE" w:rsidRDefault="00441EBE" w:rsidP="00441EBE">
      <w:pPr>
        <w:spacing w:line="240" w:lineRule="auto"/>
        <w:ind w:left="284" w:right="323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441EBE" w:rsidRDefault="00441EBE" w:rsidP="00441EBE">
      <w:pPr>
        <w:spacing w:line="240" w:lineRule="auto"/>
        <w:ind w:left="284" w:hanging="426"/>
      </w:pPr>
    </w:p>
    <w:p w:rsidR="00441EBE" w:rsidRDefault="00441EBE" w:rsidP="00441EBE"/>
    <w:p w:rsidR="00B74E37" w:rsidRDefault="00B74E37"/>
    <w:sectPr w:rsidR="00B7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EC"/>
    <w:rsid w:val="001821BB"/>
    <w:rsid w:val="00441EBE"/>
    <w:rsid w:val="00554933"/>
    <w:rsid w:val="005C387F"/>
    <w:rsid w:val="009E6BEF"/>
    <w:rsid w:val="00B74E37"/>
    <w:rsid w:val="00B865EC"/>
    <w:rsid w:val="00E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2015-09-04T12:33:00Z</cp:lastPrinted>
  <dcterms:created xsi:type="dcterms:W3CDTF">2015-09-04T11:02:00Z</dcterms:created>
  <dcterms:modified xsi:type="dcterms:W3CDTF">2015-09-04T12:34:00Z</dcterms:modified>
</cp:coreProperties>
</file>