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ED451E" w:rsidP="005F5C7A">
      <w:pPr>
        <w:rPr>
          <w:b/>
        </w:rPr>
      </w:pPr>
      <w:r>
        <w:rPr>
          <w:b/>
        </w:rPr>
        <w:t>13</w:t>
      </w:r>
      <w:r w:rsidR="00CD618F">
        <w:rPr>
          <w:b/>
        </w:rPr>
        <w:t xml:space="preserve"> </w:t>
      </w:r>
      <w:r>
        <w:rPr>
          <w:b/>
        </w:rPr>
        <w:t>ноября</w:t>
      </w:r>
      <w:r w:rsidR="00063F5F">
        <w:rPr>
          <w:b/>
        </w:rPr>
        <w:t xml:space="preserve">  20</w:t>
      </w:r>
      <w:r>
        <w:rPr>
          <w:b/>
        </w:rPr>
        <w:t>20</w:t>
      </w:r>
      <w:r w:rsidR="005F5C7A" w:rsidRPr="00D94BAB">
        <w:rPr>
          <w:b/>
        </w:rPr>
        <w:t xml:space="preserve"> года                                                                  </w:t>
      </w:r>
      <w:r w:rsidR="005203C9">
        <w:rPr>
          <w:b/>
        </w:rPr>
        <w:t xml:space="preserve">           </w:t>
      </w:r>
      <w:r w:rsidR="00CD618F">
        <w:rPr>
          <w:b/>
        </w:rPr>
        <w:t xml:space="preserve"> </w:t>
      </w:r>
      <w:r w:rsidR="005203C9">
        <w:rPr>
          <w:b/>
        </w:rPr>
        <w:t xml:space="preserve">                 № </w:t>
      </w:r>
      <w:r w:rsidR="00CD618F">
        <w:rPr>
          <w:b/>
        </w:rPr>
        <w:t xml:space="preserve"> </w:t>
      </w:r>
      <w:r>
        <w:rPr>
          <w:b/>
        </w:rPr>
        <w:t>43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063F5F">
        <w:rPr>
          <w:b/>
          <w:sz w:val="22"/>
          <w:szCs w:val="22"/>
        </w:rPr>
        <w:t>б</w:t>
      </w:r>
      <w:r>
        <w:rPr>
          <w:b/>
          <w:sz w:val="22"/>
          <w:szCs w:val="22"/>
        </w:rPr>
        <w:t xml:space="preserve"> </w:t>
      </w:r>
      <w:r w:rsidR="00063F5F">
        <w:rPr>
          <w:b/>
          <w:sz w:val="22"/>
          <w:szCs w:val="22"/>
        </w:rPr>
        <w:t xml:space="preserve">изменении </w:t>
      </w:r>
      <w:r>
        <w:rPr>
          <w:b/>
          <w:sz w:val="22"/>
          <w:szCs w:val="22"/>
        </w:rPr>
        <w:t xml:space="preserve"> адрес</w:t>
      </w:r>
      <w:r w:rsidR="005F5C7A">
        <w:rPr>
          <w:b/>
          <w:sz w:val="22"/>
          <w:szCs w:val="22"/>
        </w:rPr>
        <w:t>а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5F5C7A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proofErr w:type="gramStart"/>
      <w:r>
        <w:t>Рассмотрев заявлени</w:t>
      </w:r>
      <w:r w:rsidR="00ED451E">
        <w:t>я</w:t>
      </w:r>
      <w:r w:rsidR="001B3B7D">
        <w:t xml:space="preserve"> </w:t>
      </w:r>
      <w:proofErr w:type="spellStart"/>
      <w:r w:rsidR="00ED451E">
        <w:t>Негановой</w:t>
      </w:r>
      <w:proofErr w:type="spellEnd"/>
      <w:r w:rsidR="00ED451E">
        <w:t xml:space="preserve"> Светланы Борисовны и </w:t>
      </w:r>
      <w:proofErr w:type="spellStart"/>
      <w:r w:rsidR="00ED451E">
        <w:t>Неганова</w:t>
      </w:r>
      <w:proofErr w:type="spellEnd"/>
      <w:r w:rsidR="00ED451E">
        <w:t xml:space="preserve"> Василия Юрьевича </w:t>
      </w:r>
      <w:r w:rsidR="00063F5F">
        <w:t xml:space="preserve"> об изменении адресов</w:t>
      </w:r>
      <w:r w:rsidR="00036519">
        <w:t xml:space="preserve"> </w:t>
      </w:r>
      <w:r w:rsidR="00ED451E">
        <w:t>земельных участков</w:t>
      </w:r>
      <w:r>
        <w:rPr>
          <w:sz w:val="22"/>
        </w:rPr>
        <w:t xml:space="preserve">,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 w:rsidR="00C350A6">
        <w:t>,</w:t>
      </w:r>
      <w:r w:rsidR="00CD618F">
        <w:t xml:space="preserve"> </w:t>
      </w:r>
      <w:r w:rsidR="00C350A6">
        <w:rPr>
          <w:sz w:val="22"/>
        </w:rPr>
        <w:t xml:space="preserve">в связи с </w:t>
      </w:r>
      <w:r w:rsidR="00CD618F">
        <w:rPr>
          <w:sz w:val="22"/>
        </w:rPr>
        <w:t xml:space="preserve">уточнением местоположения земельных участков </w:t>
      </w:r>
      <w:r w:rsidRPr="00F14B49">
        <w:rPr>
          <w:b/>
        </w:rPr>
        <w:t>Адми</w:t>
      </w:r>
      <w:r w:rsidRPr="009A307D">
        <w:rPr>
          <w:b/>
        </w:rPr>
        <w:t>нистрация муниципального образования «Качкашурское» ПОСТАНОВЛЯЕТ:</w:t>
      </w:r>
      <w:proofErr w:type="gramEnd"/>
    </w:p>
    <w:p w:rsidR="00BB348E" w:rsidRDefault="00036519" w:rsidP="00A021FA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 xml:space="preserve">Изменить адрес </w:t>
      </w:r>
      <w:r w:rsidR="00ED451E">
        <w:t>земельного участка</w:t>
      </w:r>
      <w:r w:rsidR="00BB348E">
        <w:t xml:space="preserve"> с</w:t>
      </w:r>
      <w:r w:rsidR="00CD618F">
        <w:t xml:space="preserve"> кадастровы</w:t>
      </w:r>
      <w:r w:rsidR="00BB348E">
        <w:t>м</w:t>
      </w:r>
      <w:r w:rsidR="00CD618F">
        <w:t xml:space="preserve"> номер</w:t>
      </w:r>
      <w:r w:rsidR="00BB348E">
        <w:t>ом</w:t>
      </w:r>
      <w:r w:rsidR="00CD618F">
        <w:t xml:space="preserve"> 18:05:060002:</w:t>
      </w:r>
      <w:r w:rsidR="00ED451E">
        <w:t xml:space="preserve">1179, </w:t>
      </w:r>
      <w:r w:rsidR="00BB348E">
        <w:t xml:space="preserve">площадью - 1410 </w:t>
      </w:r>
      <w:proofErr w:type="spellStart"/>
      <w:r w:rsidR="00BB348E">
        <w:t>кв.м</w:t>
      </w:r>
      <w:proofErr w:type="spellEnd"/>
      <w:r w:rsidR="00BB348E">
        <w:t>.,</w:t>
      </w:r>
      <w:r w:rsidR="00BB348E" w:rsidRPr="00BB348E">
        <w:t xml:space="preserve"> </w:t>
      </w:r>
      <w:r w:rsidR="00BB348E">
        <w:t>категория земель - земли населенных п</w:t>
      </w:r>
      <w:r w:rsidR="00BB348E">
        <w:t>унктов, разрешенное пользование -</w:t>
      </w:r>
      <w:r w:rsidR="00BB348E">
        <w:t xml:space="preserve"> для ведения личного подсобного хозяйства, </w:t>
      </w:r>
      <w:r w:rsidR="00CD618F">
        <w:t>ранее имевшего адрес:</w:t>
      </w:r>
      <w:r w:rsidR="005F5C7A">
        <w:t xml:space="preserve"> УР, Глазовский район, д. Качкашур</w:t>
      </w:r>
      <w:r w:rsidR="00D25000">
        <w:t>,</w:t>
      </w:r>
      <w:r w:rsidR="005F5C7A">
        <w:t xml:space="preserve"> </w:t>
      </w:r>
      <w:r w:rsidR="00ED451E">
        <w:t>ул. Т. Барамзиной, д. 10а</w:t>
      </w:r>
      <w:r w:rsidR="005203C9">
        <w:t xml:space="preserve"> </w:t>
      </w:r>
      <w:r w:rsidR="00CD618F">
        <w:t>на следующий адрес:</w:t>
      </w:r>
      <w:r w:rsidR="00063F5F">
        <w:t xml:space="preserve"> </w:t>
      </w:r>
    </w:p>
    <w:p w:rsidR="00BB348E" w:rsidRDefault="00BB348E" w:rsidP="00BB348E">
      <w:pPr>
        <w:spacing w:line="360" w:lineRule="auto"/>
        <w:jc w:val="both"/>
      </w:pPr>
      <w:r>
        <w:t xml:space="preserve">- </w:t>
      </w:r>
      <w:r w:rsidRPr="00BB348E">
        <w:t xml:space="preserve">Российская Федерация, Удмуртская Республика, Глазовский муниципальный район, сельское поселение Качкашурское, деревня </w:t>
      </w:r>
      <w:r>
        <w:t>Качкашур</w:t>
      </w:r>
      <w:r w:rsidRPr="00BB348E">
        <w:t xml:space="preserve">, улица </w:t>
      </w:r>
      <w:r>
        <w:t>Т. Барамзиной</w:t>
      </w:r>
      <w:r w:rsidRPr="00BB348E">
        <w:t xml:space="preserve">, земельный участок </w:t>
      </w:r>
      <w:r>
        <w:t>10,</w:t>
      </w:r>
      <w:r w:rsidRPr="00BB348E">
        <w:t xml:space="preserve"> </w:t>
      </w:r>
    </w:p>
    <w:p w:rsidR="00E860B0" w:rsidRDefault="00E860B0" w:rsidP="00E860B0">
      <w:pPr>
        <w:pStyle w:val="a3"/>
        <w:numPr>
          <w:ilvl w:val="0"/>
          <w:numId w:val="1"/>
        </w:numPr>
        <w:spacing w:line="360" w:lineRule="auto"/>
        <w:ind w:left="0" w:firstLine="360"/>
        <w:jc w:val="both"/>
      </w:pPr>
      <w:r>
        <w:t>Изменить адрес земельного участка с кадастровым номером 18:05:060002:</w:t>
      </w:r>
      <w:r>
        <w:t>1181</w:t>
      </w:r>
      <w:r>
        <w:t>, площадью - 14</w:t>
      </w:r>
      <w:r>
        <w:t>20</w:t>
      </w:r>
      <w:r>
        <w:t xml:space="preserve"> </w:t>
      </w:r>
      <w:proofErr w:type="spellStart"/>
      <w:r>
        <w:t>кв.м</w:t>
      </w:r>
      <w:proofErr w:type="spellEnd"/>
      <w:r>
        <w:t>.,</w:t>
      </w:r>
      <w:r w:rsidRPr="00BB348E">
        <w:t xml:space="preserve"> </w:t>
      </w:r>
      <w:r>
        <w:t xml:space="preserve">категория земель - земли населенных пунктов, разрешенное пользование - для ведения личного </w:t>
      </w:r>
      <w:bookmarkStart w:id="0" w:name="_GoBack"/>
      <w:bookmarkEnd w:id="0"/>
      <w:r>
        <w:t>подсобного хозяйства, ранее имевшего адрес: УР, Глазовский район, д. Качкашур, ул. Т. Барамзиной</w:t>
      </w:r>
      <w:r>
        <w:t>, д. 10</w:t>
      </w:r>
      <w:r>
        <w:t xml:space="preserve"> на следующий адрес: </w:t>
      </w:r>
    </w:p>
    <w:p w:rsidR="00E860B0" w:rsidRDefault="00E860B0" w:rsidP="00E860B0">
      <w:pPr>
        <w:spacing w:line="360" w:lineRule="auto"/>
        <w:jc w:val="both"/>
      </w:pPr>
      <w:r>
        <w:t xml:space="preserve">- </w:t>
      </w:r>
      <w:r w:rsidRPr="00BB348E">
        <w:t xml:space="preserve">Российская Федерация, Удмуртская Республика, Глазовский муниципальный район, сельское поселение Качкашурское, деревня </w:t>
      </w:r>
      <w:r>
        <w:t>Качкашур</w:t>
      </w:r>
      <w:r w:rsidRPr="00BB348E">
        <w:t xml:space="preserve">, улица </w:t>
      </w:r>
      <w:r>
        <w:t>Т. Барамзиной</w:t>
      </w:r>
      <w:r w:rsidRPr="00BB348E">
        <w:t xml:space="preserve">, земельный участок </w:t>
      </w:r>
      <w:r>
        <w:t>10</w:t>
      </w:r>
      <w:r>
        <w:t>а</w:t>
      </w:r>
      <w:r>
        <w:t>,</w:t>
      </w:r>
      <w:r w:rsidRPr="00BB348E">
        <w:t xml:space="preserve"> </w:t>
      </w:r>
    </w:p>
    <w:p w:rsidR="00CD618F" w:rsidRDefault="00CD618F" w:rsidP="00E860B0">
      <w:pPr>
        <w:pStyle w:val="a3"/>
        <w:spacing w:line="360" w:lineRule="auto"/>
        <w:ind w:left="840"/>
        <w:jc w:val="both"/>
      </w:pPr>
    </w:p>
    <w:p w:rsidR="00E860B0" w:rsidRDefault="00E860B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5000" w:rsidRPr="00036519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D25000" w:rsidRPr="000365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25000" w:rsidRPr="0003651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25000" w:rsidRPr="00036519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0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6519">
        <w:rPr>
          <w:rFonts w:ascii="Times New Roman" w:hAnsi="Times New Roman" w:cs="Times New Roman"/>
          <w:b/>
          <w:sz w:val="24"/>
          <w:szCs w:val="24"/>
        </w:rPr>
        <w:t>образования «Качкашурское»</w:t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="000365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D618F" w:rsidRPr="0003651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860B0">
        <w:rPr>
          <w:rFonts w:ascii="Times New Roman" w:hAnsi="Times New Roman" w:cs="Times New Roman"/>
          <w:b/>
          <w:sz w:val="24"/>
          <w:szCs w:val="24"/>
        </w:rPr>
        <w:t>Е.В.</w:t>
      </w:r>
      <w:r w:rsidR="00CD618F" w:rsidRPr="0003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519">
        <w:rPr>
          <w:rFonts w:ascii="Times New Roman" w:hAnsi="Times New Roman" w:cs="Times New Roman"/>
          <w:b/>
          <w:sz w:val="24"/>
          <w:szCs w:val="24"/>
        </w:rPr>
        <w:t>Волкова</w:t>
      </w:r>
    </w:p>
    <w:p w:rsidR="00D25000" w:rsidRPr="00EE2FAD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EE2FAD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Default="0074267B" w:rsidP="0074267B">
      <w:pPr>
        <w:rPr>
          <w:sz w:val="22"/>
          <w:szCs w:val="22"/>
        </w:rPr>
      </w:pPr>
    </w:p>
    <w:sectPr w:rsidR="0074267B" w:rsidSect="00E1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7070E"/>
    <w:multiLevelType w:val="hybridMultilevel"/>
    <w:tmpl w:val="98CEBDF4"/>
    <w:lvl w:ilvl="0" w:tplc="5CA8ECA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F54AE"/>
    <w:multiLevelType w:val="hybridMultilevel"/>
    <w:tmpl w:val="0E566730"/>
    <w:lvl w:ilvl="0" w:tplc="5CA8ECA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36519"/>
    <w:rsid w:val="00063F5F"/>
    <w:rsid w:val="001B3B7D"/>
    <w:rsid w:val="002828F9"/>
    <w:rsid w:val="005203C9"/>
    <w:rsid w:val="005D4272"/>
    <w:rsid w:val="005F5C7A"/>
    <w:rsid w:val="0070740C"/>
    <w:rsid w:val="0074267B"/>
    <w:rsid w:val="007F57CF"/>
    <w:rsid w:val="0081050A"/>
    <w:rsid w:val="008942B9"/>
    <w:rsid w:val="00A021FA"/>
    <w:rsid w:val="00A9009B"/>
    <w:rsid w:val="00AA07B8"/>
    <w:rsid w:val="00BB348E"/>
    <w:rsid w:val="00C350A6"/>
    <w:rsid w:val="00CD618F"/>
    <w:rsid w:val="00CF2BAE"/>
    <w:rsid w:val="00D25000"/>
    <w:rsid w:val="00D72535"/>
    <w:rsid w:val="00D912B7"/>
    <w:rsid w:val="00E1249B"/>
    <w:rsid w:val="00E16CD5"/>
    <w:rsid w:val="00E860B0"/>
    <w:rsid w:val="00ED451E"/>
    <w:rsid w:val="00F253CA"/>
    <w:rsid w:val="00F2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D6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D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2020-11-13T04:59:00Z</cp:lastPrinted>
  <dcterms:created xsi:type="dcterms:W3CDTF">2014-04-16T10:10:00Z</dcterms:created>
  <dcterms:modified xsi:type="dcterms:W3CDTF">2020-11-13T05:01:00Z</dcterms:modified>
</cp:coreProperties>
</file>